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2670" w14:textId="77777777" w:rsidR="00345AA7" w:rsidRDefault="00760CBF">
      <w:pPr>
        <w:spacing w:after="541" w:line="265" w:lineRule="auto"/>
        <w:ind w:left="62" w:right="1"/>
        <w:jc w:val="center"/>
      </w:pPr>
      <w:r>
        <w:rPr>
          <w:b/>
        </w:rPr>
        <w:t>DOĞRUDAN TEMİN BİRİM FİYAT TEKLİF MEKTUBU</w:t>
      </w:r>
    </w:p>
    <w:p w14:paraId="2D02576D" w14:textId="77777777" w:rsidR="00345AA7" w:rsidRDefault="00760CBF">
      <w:pPr>
        <w:spacing w:after="40" w:line="265" w:lineRule="auto"/>
        <w:ind w:left="62" w:right="1"/>
        <w:jc w:val="center"/>
      </w:pPr>
      <w:r>
        <w:rPr>
          <w:b/>
        </w:rPr>
        <w:t>BOLU ABANT İZZET BAYSAL ÜNİVERSİTESİ REKTÖRLÜĞÜ</w:t>
      </w:r>
    </w:p>
    <w:p w14:paraId="4DE0C80A" w14:textId="77777777" w:rsidR="00345AA7" w:rsidRDefault="00760CBF">
      <w:pPr>
        <w:spacing w:after="40" w:line="265" w:lineRule="auto"/>
        <w:ind w:left="62"/>
        <w:jc w:val="center"/>
      </w:pPr>
      <w:r>
        <w:rPr>
          <w:b/>
        </w:rPr>
        <w:t>BİLİMSEL ARAŞTIRMA PROJELERİ KOORDİNATÖRLÜĞÜ GÖLKÖY KAMPUSU BOLU</w:t>
      </w:r>
    </w:p>
    <w:p w14:paraId="4367007F" w14:textId="77777777" w:rsidR="00345AA7" w:rsidRDefault="00760CBF">
      <w:pPr>
        <w:spacing w:after="40" w:line="265" w:lineRule="auto"/>
        <w:ind w:left="62" w:right="40"/>
        <w:jc w:val="center"/>
      </w:pPr>
      <w:r>
        <w:rPr>
          <w:b/>
        </w:rPr>
        <w:t xml:space="preserve">TEL: 0374 254 10 00 (2003) </w:t>
      </w:r>
    </w:p>
    <w:p w14:paraId="618AF24F" w14:textId="77777777" w:rsidR="00345AA7" w:rsidRDefault="00760CBF">
      <w:pPr>
        <w:spacing w:after="40" w:line="265" w:lineRule="auto"/>
        <w:ind w:left="62" w:right="1"/>
        <w:jc w:val="center"/>
      </w:pPr>
      <w:r>
        <w:rPr>
          <w:b/>
        </w:rPr>
        <w:t>Web: www.bap.ibu.edu.tr</w:t>
      </w:r>
    </w:p>
    <w:p w14:paraId="2A7EA94D" w14:textId="77777777" w:rsidR="00345AA7" w:rsidRDefault="00760CBF">
      <w:pPr>
        <w:spacing w:after="284" w:line="265" w:lineRule="auto"/>
        <w:ind w:left="62" w:right="41"/>
        <w:jc w:val="center"/>
      </w:pPr>
      <w:r>
        <w:rPr>
          <w:b/>
        </w:rPr>
        <w:t xml:space="preserve">E-mail: bap@ibu.edu.tr </w:t>
      </w:r>
    </w:p>
    <w:p w14:paraId="5831B854" w14:textId="77777777" w:rsidR="00345AA7" w:rsidRDefault="00760CBF">
      <w:pPr>
        <w:spacing w:after="74" w:line="259" w:lineRule="auto"/>
        <w:ind w:left="-5"/>
        <w:jc w:val="left"/>
      </w:pPr>
      <w:r>
        <w:rPr>
          <w:b/>
        </w:rPr>
        <w:t>Teklif Sahibinin</w:t>
      </w:r>
    </w:p>
    <w:p w14:paraId="067941B1" w14:textId="77777777" w:rsidR="00345AA7" w:rsidRDefault="00760CBF">
      <w:pPr>
        <w:tabs>
          <w:tab w:val="center" w:pos="4050"/>
        </w:tabs>
        <w:spacing w:after="74" w:line="259" w:lineRule="auto"/>
        <w:ind w:left="-15" w:firstLine="0"/>
        <w:jc w:val="left"/>
      </w:pPr>
      <w:r>
        <w:rPr>
          <w:b/>
        </w:rPr>
        <w:t>Adı Soyadı/Firma Unvanı, Uyruğu</w:t>
      </w:r>
      <w:r>
        <w:rPr>
          <w:b/>
        </w:rPr>
        <w:tab/>
      </w:r>
      <w:r>
        <w:t>:</w:t>
      </w:r>
    </w:p>
    <w:p w14:paraId="74D9C83D" w14:textId="77777777" w:rsidR="00345AA7" w:rsidRDefault="00760CBF">
      <w:pPr>
        <w:tabs>
          <w:tab w:val="center" w:pos="4050"/>
        </w:tabs>
        <w:spacing w:after="74" w:line="259" w:lineRule="auto"/>
        <w:ind w:left="-15" w:firstLine="0"/>
        <w:jc w:val="left"/>
      </w:pPr>
      <w:r>
        <w:rPr>
          <w:b/>
        </w:rPr>
        <w:t>Açık Tebligat Adresi</w:t>
      </w:r>
      <w:r>
        <w:rPr>
          <w:b/>
        </w:rPr>
        <w:tab/>
      </w:r>
      <w:r>
        <w:t>:</w:t>
      </w:r>
    </w:p>
    <w:p w14:paraId="61E3BB0D" w14:textId="77777777" w:rsidR="00345AA7" w:rsidRDefault="00760CBF">
      <w:pPr>
        <w:tabs>
          <w:tab w:val="center" w:pos="4050"/>
        </w:tabs>
        <w:spacing w:after="74" w:line="259" w:lineRule="auto"/>
        <w:ind w:left="-15" w:firstLine="0"/>
        <w:jc w:val="left"/>
      </w:pPr>
      <w:r>
        <w:rPr>
          <w:b/>
        </w:rPr>
        <w:t>Bağlı Olduğu Vergi Dairesi ve Vergi Numarası</w:t>
      </w:r>
      <w:r>
        <w:rPr>
          <w:b/>
        </w:rPr>
        <w:tab/>
      </w:r>
      <w:r>
        <w:t>:</w:t>
      </w:r>
    </w:p>
    <w:p w14:paraId="788BDB54" w14:textId="2CAF7100" w:rsidR="00345AA7" w:rsidRDefault="00760CBF">
      <w:pPr>
        <w:tabs>
          <w:tab w:val="center" w:pos="4050"/>
        </w:tabs>
        <w:spacing w:after="74" w:line="259" w:lineRule="auto"/>
        <w:ind w:left="-15" w:firstLine="0"/>
        <w:jc w:val="left"/>
      </w:pPr>
      <w:r>
        <w:rPr>
          <w:b/>
        </w:rPr>
        <w:t>Telefon ve Faks Numarası</w:t>
      </w:r>
      <w:r>
        <w:rPr>
          <w:b/>
        </w:rPr>
        <w:tab/>
      </w:r>
      <w:r>
        <w:t>:</w:t>
      </w:r>
      <w:r w:rsidR="00C443C4">
        <w:t xml:space="preserve">   </w:t>
      </w:r>
    </w:p>
    <w:p w14:paraId="286A1E27" w14:textId="77777777" w:rsidR="00345AA7" w:rsidRDefault="00760CBF">
      <w:pPr>
        <w:tabs>
          <w:tab w:val="center" w:pos="4050"/>
        </w:tabs>
        <w:spacing w:after="48" w:line="259" w:lineRule="auto"/>
        <w:ind w:left="-15" w:firstLine="0"/>
        <w:jc w:val="left"/>
      </w:pPr>
      <w:r>
        <w:rPr>
          <w:b/>
        </w:rPr>
        <w:t>Elektronik Posta Adresi (varsa)</w:t>
      </w:r>
      <w:r>
        <w:rPr>
          <w:b/>
        </w:rPr>
        <w:tab/>
      </w:r>
      <w:r>
        <w:t>:</w:t>
      </w:r>
    </w:p>
    <w:p w14:paraId="0A1382BB" w14:textId="72840206" w:rsidR="00345AA7" w:rsidRDefault="00760CBF">
      <w:pPr>
        <w:tabs>
          <w:tab w:val="center" w:pos="4050"/>
          <w:tab w:val="center" w:pos="6733"/>
        </w:tabs>
        <w:ind w:left="-15" w:firstLine="0"/>
        <w:jc w:val="left"/>
      </w:pPr>
      <w:r>
        <w:rPr>
          <w:b/>
        </w:rPr>
        <w:t>Proje Yürütücüsü</w:t>
      </w:r>
      <w:r>
        <w:rPr>
          <w:b/>
        </w:rPr>
        <w:tab/>
      </w:r>
      <w:r>
        <w:t>:</w:t>
      </w:r>
      <w:r w:rsidR="00C443C4">
        <w:tab/>
        <w:t xml:space="preserve"> </w:t>
      </w:r>
      <w:proofErr w:type="spellStart"/>
      <w:r w:rsidR="00C443C4">
        <w:t>Doç.Dr</w:t>
      </w:r>
      <w:proofErr w:type="spellEnd"/>
      <w:r w:rsidR="00C443C4">
        <w:t>. Yalçın Kalkan</w:t>
      </w:r>
    </w:p>
    <w:p w14:paraId="298AFB21" w14:textId="7063ECD2" w:rsidR="00345AA7" w:rsidRDefault="00760CBF">
      <w:pPr>
        <w:spacing w:after="225" w:line="332" w:lineRule="auto"/>
        <w:ind w:left="-15" w:firstLine="430"/>
      </w:pPr>
      <w:r>
        <w:t xml:space="preserve">İdarenizce satın alınacak olan </w:t>
      </w:r>
      <w:r w:rsidR="0054111A">
        <w:t>2 kalem malzeme ve hizmet</w:t>
      </w:r>
      <w:r w:rsidR="0010428C">
        <w:t xml:space="preserve"> alımı</w:t>
      </w:r>
      <w:r>
        <w:t xml:space="preserve"> işine ait dokümanı oluşturan bütün belgeler tarafımızdan incelenmiş, okunmuş ve herhangi bir ayrım ve sınırlama yapmadan bütün koşullarıyla kabul edilmiştir. İhaleye ilişkin olarak aşağıdaki hususları içeren teklifimizin kabulünü arz ederiz.</w:t>
      </w:r>
    </w:p>
    <w:p w14:paraId="53D0E77F" w14:textId="77777777" w:rsidR="00345AA7" w:rsidRDefault="00760CBF">
      <w:pPr>
        <w:numPr>
          <w:ilvl w:val="0"/>
          <w:numId w:val="1"/>
        </w:numPr>
        <w:ind w:hanging="384"/>
      </w:pPr>
      <w:r>
        <w:t>Taahhüdün yerine getirilmesine ilişkin olarak KDV hariç, vergi resim ve harç ve  benzeri bütün masraflar teklifimize dâhildir.</w:t>
      </w:r>
    </w:p>
    <w:p w14:paraId="104DCA0F" w14:textId="77777777" w:rsidR="00345AA7" w:rsidRDefault="00760CBF">
      <w:pPr>
        <w:numPr>
          <w:ilvl w:val="0"/>
          <w:numId w:val="1"/>
        </w:numPr>
        <w:ind w:hanging="384"/>
      </w:pPr>
      <w:r>
        <w:t>Teklifimiz [ ..../..../2026]  tarihine kadar geçerlidir.</w:t>
      </w:r>
    </w:p>
    <w:p w14:paraId="134D498A" w14:textId="77777777" w:rsidR="00345AA7" w:rsidRDefault="00760CBF">
      <w:pPr>
        <w:spacing w:after="28" w:line="259" w:lineRule="auto"/>
        <w:ind w:right="9"/>
        <w:jc w:val="right"/>
      </w:pPr>
      <w:r>
        <w:t xml:space="preserve">4734 sayılı </w:t>
      </w:r>
      <w:proofErr w:type="spellStart"/>
      <w:r>
        <w:t>KİK.nun</w:t>
      </w:r>
      <w:proofErr w:type="spellEnd"/>
      <w:r>
        <w:t xml:space="preserve"> 3/f maddesi ile geçici 4. maddesi hükümlerine dayanılarak hazırlanan 01.12.2003 tarihli 2003/6554 sayılı</w:t>
      </w:r>
    </w:p>
    <w:p w14:paraId="170AED6E" w14:textId="77777777" w:rsidR="00345AA7" w:rsidRDefault="00760CBF">
      <w:pPr>
        <w:numPr>
          <w:ilvl w:val="0"/>
          <w:numId w:val="1"/>
        </w:numPr>
        <w:ind w:hanging="384"/>
      </w:pPr>
      <w:r>
        <w:t>kararname eki esaslarının 21/d maddesi gereğince İhale konusu iş için kendimiz veya başkaları adına doğrudan veya dolaylı olarak, asaleten veya vekaleten birden fazla teklif vermediğimizi beyan ediyoruz.</w:t>
      </w:r>
    </w:p>
    <w:p w14:paraId="19435494" w14:textId="77777777" w:rsidR="00345AA7" w:rsidRDefault="00760CBF">
      <w:pPr>
        <w:numPr>
          <w:ilvl w:val="0"/>
          <w:numId w:val="1"/>
        </w:numPr>
        <w:ind w:hanging="384"/>
      </w:pPr>
      <w:r>
        <w:t>Aldığınız herhangi bir teklifi veya en düşük teklifi seçmek zorunda olmadığınızı kabul ediyoruz.</w:t>
      </w:r>
    </w:p>
    <w:p w14:paraId="47106D69" w14:textId="77777777" w:rsidR="00345AA7" w:rsidRDefault="00760CBF">
      <w:pPr>
        <w:numPr>
          <w:ilvl w:val="0"/>
          <w:numId w:val="1"/>
        </w:numPr>
        <w:ind w:hanging="384"/>
      </w:pPr>
      <w:r>
        <w:t xml:space="preserve">4734 sayılı Kamu İhale Kanununun 4 üncü maddesindeki “yerli istekli” tanımı gereğince [yerli/yabancı] istekli durumundayız. </w:t>
      </w:r>
    </w:p>
    <w:p w14:paraId="5C421F19" w14:textId="77777777" w:rsidR="00345AA7" w:rsidRDefault="00760CBF">
      <w:pPr>
        <w:spacing w:after="0" w:line="259" w:lineRule="auto"/>
        <w:ind w:right="9"/>
        <w:jc w:val="right"/>
      </w:pPr>
      <w:r>
        <w:t>İhale konusu işle ilgili olmak üzere idarenizce yapılacak/yaptırılacak diğer işlerde, idarenizin çıkarlarına aykırı düşecek hiçbir eylem</w:t>
      </w:r>
    </w:p>
    <w:p w14:paraId="6FAFE6A2" w14:textId="77777777" w:rsidR="00345AA7" w:rsidRDefault="00760CBF">
      <w:pPr>
        <w:numPr>
          <w:ilvl w:val="0"/>
          <w:numId w:val="1"/>
        </w:numPr>
        <w:spacing w:after="114" w:line="216" w:lineRule="auto"/>
        <w:ind w:hanging="384"/>
      </w:pPr>
      <w:r>
        <w:t>ve oluşum içinde olmayacağımızı taahhüt ediyoruz.</w:t>
      </w:r>
    </w:p>
    <w:p w14:paraId="4A2FCBEA" w14:textId="77777777" w:rsidR="00345AA7" w:rsidRDefault="00760CBF">
      <w:pPr>
        <w:spacing w:after="17"/>
        <w:ind w:left="394"/>
      </w:pPr>
      <w:r>
        <w:t>İhale konusu işin teklif mektubumuz ekindeki birim fiyat cetvelinde belirtilen her bir iş kalemi için teklif ettiğimiz birim fiyatlar üzerinden KDV hariç [………………………………………………………. TL] bedel karşılığında yapmayı kabul ve taahhüt ederiz.</w:t>
      </w:r>
    </w:p>
    <w:p w14:paraId="26AE9B9D" w14:textId="77777777" w:rsidR="00345AA7" w:rsidRDefault="00760CBF">
      <w:pPr>
        <w:numPr>
          <w:ilvl w:val="0"/>
          <w:numId w:val="1"/>
        </w:numPr>
        <w:spacing w:after="303"/>
        <w:ind w:hanging="384"/>
      </w:pPr>
      <w:r>
        <w:t xml:space="preserve">Bu ihalede, tekliflerin kalem bazında ayrı ayrı değerlendirileceğini, teklif ettiğimiz her bir mal kalem için ekte sunulan fiyat cetvelinde yer alan mal kaleminden bir veya daha fazlasının üzerimize bırakılabileceğini, bu durumda üzerimizde kalan mal kalemin tutarları üzerinden hesaplanacak toplam bedelle üzerimizde kalan işi yapacağımızı kabul ve taahhüt ederiz.                         </w:t>
      </w:r>
    </w:p>
    <w:p w14:paraId="13949414" w14:textId="77777777" w:rsidR="00345AA7" w:rsidRDefault="00760CBF">
      <w:pPr>
        <w:spacing w:after="0"/>
        <w:ind w:left="684"/>
      </w:pPr>
      <w:r>
        <w:t>Saygılarımızla.</w:t>
      </w:r>
    </w:p>
    <w:tbl>
      <w:tblPr>
        <w:tblStyle w:val="TableGrid"/>
        <w:tblW w:w="9103" w:type="dxa"/>
        <w:tblInd w:w="-29" w:type="dxa"/>
        <w:tblCellMar>
          <w:top w:w="71" w:type="dxa"/>
          <w:right w:w="24" w:type="dxa"/>
        </w:tblCellMar>
        <w:tblLook w:val="04A0" w:firstRow="1" w:lastRow="0" w:firstColumn="1" w:lastColumn="0" w:noHBand="0" w:noVBand="1"/>
      </w:tblPr>
      <w:tblGrid>
        <w:gridCol w:w="384"/>
        <w:gridCol w:w="2875"/>
        <w:gridCol w:w="768"/>
        <w:gridCol w:w="768"/>
        <w:gridCol w:w="1889"/>
        <w:gridCol w:w="907"/>
        <w:gridCol w:w="907"/>
        <w:gridCol w:w="605"/>
      </w:tblGrid>
      <w:tr w:rsidR="00345AA7" w14:paraId="648BBBD1" w14:textId="77777777">
        <w:trPr>
          <w:trHeight w:val="245"/>
        </w:trPr>
        <w:tc>
          <w:tcPr>
            <w:tcW w:w="3259" w:type="dxa"/>
            <w:gridSpan w:val="2"/>
            <w:tcBorders>
              <w:top w:val="single" w:sz="6" w:space="0" w:color="000000"/>
              <w:left w:val="single" w:sz="6" w:space="0" w:color="000000"/>
              <w:bottom w:val="single" w:sz="6" w:space="0" w:color="000000"/>
              <w:right w:val="nil"/>
            </w:tcBorders>
          </w:tcPr>
          <w:p w14:paraId="46018607" w14:textId="77777777" w:rsidR="00345AA7" w:rsidRDefault="00345AA7">
            <w:pPr>
              <w:spacing w:after="160" w:line="259" w:lineRule="auto"/>
              <w:ind w:left="0" w:firstLine="0"/>
              <w:jc w:val="left"/>
            </w:pPr>
          </w:p>
        </w:tc>
        <w:tc>
          <w:tcPr>
            <w:tcW w:w="3425" w:type="dxa"/>
            <w:gridSpan w:val="3"/>
            <w:tcBorders>
              <w:top w:val="single" w:sz="6" w:space="0" w:color="000000"/>
              <w:left w:val="nil"/>
              <w:bottom w:val="single" w:sz="6" w:space="0" w:color="000000"/>
              <w:right w:val="nil"/>
            </w:tcBorders>
          </w:tcPr>
          <w:p w14:paraId="437F8E50" w14:textId="77777777" w:rsidR="00345AA7" w:rsidRDefault="00760CBF">
            <w:pPr>
              <w:spacing w:after="0" w:line="259" w:lineRule="auto"/>
              <w:ind w:left="175" w:firstLine="0"/>
              <w:jc w:val="left"/>
            </w:pPr>
            <w:r>
              <w:rPr>
                <w:b/>
                <w:sz w:val="15"/>
              </w:rPr>
              <w:t>BİRİM FİYAT TEKLİF CETVELİ</w:t>
            </w:r>
          </w:p>
        </w:tc>
        <w:tc>
          <w:tcPr>
            <w:tcW w:w="907" w:type="dxa"/>
            <w:tcBorders>
              <w:top w:val="single" w:sz="6" w:space="0" w:color="000000"/>
              <w:left w:val="nil"/>
              <w:bottom w:val="single" w:sz="6" w:space="0" w:color="000000"/>
              <w:right w:val="nil"/>
            </w:tcBorders>
          </w:tcPr>
          <w:p w14:paraId="0F836FC1" w14:textId="77777777" w:rsidR="00345AA7" w:rsidRDefault="00345AA7">
            <w:pPr>
              <w:spacing w:after="160" w:line="259" w:lineRule="auto"/>
              <w:ind w:left="0" w:firstLine="0"/>
              <w:jc w:val="left"/>
            </w:pPr>
          </w:p>
        </w:tc>
        <w:tc>
          <w:tcPr>
            <w:tcW w:w="907" w:type="dxa"/>
            <w:tcBorders>
              <w:top w:val="single" w:sz="6" w:space="0" w:color="000000"/>
              <w:left w:val="nil"/>
              <w:bottom w:val="single" w:sz="6" w:space="0" w:color="000000"/>
              <w:right w:val="nil"/>
            </w:tcBorders>
          </w:tcPr>
          <w:p w14:paraId="4062E6AD" w14:textId="77777777" w:rsidR="00345AA7" w:rsidRDefault="00345AA7">
            <w:pPr>
              <w:spacing w:after="160" w:line="259" w:lineRule="auto"/>
              <w:ind w:left="0" w:firstLine="0"/>
              <w:jc w:val="left"/>
            </w:pPr>
          </w:p>
        </w:tc>
        <w:tc>
          <w:tcPr>
            <w:tcW w:w="605" w:type="dxa"/>
            <w:tcBorders>
              <w:top w:val="single" w:sz="6" w:space="0" w:color="000000"/>
              <w:left w:val="nil"/>
              <w:bottom w:val="single" w:sz="6" w:space="0" w:color="000000"/>
              <w:right w:val="single" w:sz="6" w:space="0" w:color="000000"/>
            </w:tcBorders>
          </w:tcPr>
          <w:p w14:paraId="2D385117" w14:textId="77777777" w:rsidR="00345AA7" w:rsidRDefault="00345AA7">
            <w:pPr>
              <w:spacing w:after="160" w:line="259" w:lineRule="auto"/>
              <w:ind w:left="0" w:firstLine="0"/>
              <w:jc w:val="left"/>
            </w:pPr>
          </w:p>
        </w:tc>
      </w:tr>
      <w:tr w:rsidR="00345AA7" w14:paraId="73B7FF27" w14:textId="77777777">
        <w:trPr>
          <w:trHeight w:val="490"/>
        </w:trPr>
        <w:tc>
          <w:tcPr>
            <w:tcW w:w="384" w:type="dxa"/>
            <w:tcBorders>
              <w:top w:val="single" w:sz="6" w:space="0" w:color="000000"/>
              <w:left w:val="single" w:sz="6" w:space="0" w:color="000000"/>
              <w:bottom w:val="single" w:sz="6" w:space="0" w:color="000000"/>
              <w:right w:val="single" w:sz="6" w:space="0" w:color="000000"/>
            </w:tcBorders>
          </w:tcPr>
          <w:p w14:paraId="5FB1204F" w14:textId="77777777" w:rsidR="00345AA7" w:rsidRDefault="00760CBF">
            <w:pPr>
              <w:spacing w:after="4" w:line="259" w:lineRule="auto"/>
              <w:ind w:left="43" w:firstLine="0"/>
            </w:pPr>
            <w:r>
              <w:rPr>
                <w:b/>
                <w:sz w:val="15"/>
              </w:rPr>
              <w:t xml:space="preserve">Sıra </w:t>
            </w:r>
          </w:p>
          <w:p w14:paraId="2931594E" w14:textId="77777777" w:rsidR="00345AA7" w:rsidRDefault="00760CBF">
            <w:pPr>
              <w:spacing w:after="0" w:line="259" w:lineRule="auto"/>
              <w:ind w:left="103" w:firstLine="0"/>
              <w:jc w:val="left"/>
            </w:pPr>
            <w:r>
              <w:rPr>
                <w:b/>
                <w:sz w:val="15"/>
              </w:rPr>
              <w:t>No</w:t>
            </w:r>
          </w:p>
        </w:tc>
        <w:tc>
          <w:tcPr>
            <w:tcW w:w="2875" w:type="dxa"/>
            <w:tcBorders>
              <w:top w:val="single" w:sz="6" w:space="0" w:color="000000"/>
              <w:left w:val="single" w:sz="6" w:space="0" w:color="000000"/>
              <w:bottom w:val="single" w:sz="6" w:space="0" w:color="000000"/>
              <w:right w:val="single" w:sz="6" w:space="0" w:color="000000"/>
            </w:tcBorders>
            <w:vAlign w:val="center"/>
          </w:tcPr>
          <w:p w14:paraId="653BE0AC" w14:textId="77777777" w:rsidR="00345AA7" w:rsidRDefault="00760CBF">
            <w:pPr>
              <w:spacing w:after="0" w:line="259" w:lineRule="auto"/>
              <w:ind w:left="24" w:firstLine="0"/>
              <w:jc w:val="center"/>
            </w:pPr>
            <w:r>
              <w:rPr>
                <w:b/>
                <w:sz w:val="15"/>
              </w:rPr>
              <w:t xml:space="preserve">Mal Kaleminin Adı ve Kısa Açıklaması </w:t>
            </w:r>
          </w:p>
        </w:tc>
        <w:tc>
          <w:tcPr>
            <w:tcW w:w="768" w:type="dxa"/>
            <w:tcBorders>
              <w:top w:val="single" w:sz="6" w:space="0" w:color="000000"/>
              <w:left w:val="single" w:sz="6" w:space="0" w:color="000000"/>
              <w:bottom w:val="single" w:sz="6" w:space="0" w:color="000000"/>
              <w:right w:val="single" w:sz="6" w:space="0" w:color="000000"/>
            </w:tcBorders>
            <w:vAlign w:val="center"/>
          </w:tcPr>
          <w:p w14:paraId="4527106F" w14:textId="77777777" w:rsidR="00345AA7" w:rsidRDefault="00760CBF">
            <w:pPr>
              <w:spacing w:after="0" w:line="259" w:lineRule="auto"/>
              <w:ind w:left="24" w:firstLine="0"/>
              <w:jc w:val="center"/>
            </w:pPr>
            <w:r>
              <w:rPr>
                <w:b/>
                <w:sz w:val="15"/>
              </w:rPr>
              <w:t>Miktarı</w:t>
            </w:r>
          </w:p>
        </w:tc>
        <w:tc>
          <w:tcPr>
            <w:tcW w:w="768" w:type="dxa"/>
            <w:tcBorders>
              <w:top w:val="single" w:sz="6" w:space="0" w:color="000000"/>
              <w:left w:val="single" w:sz="6" w:space="0" w:color="000000"/>
              <w:bottom w:val="single" w:sz="6" w:space="0" w:color="000000"/>
              <w:right w:val="single" w:sz="6" w:space="0" w:color="000000"/>
            </w:tcBorders>
            <w:vAlign w:val="center"/>
          </w:tcPr>
          <w:p w14:paraId="06AE4606" w14:textId="77777777" w:rsidR="00345AA7" w:rsidRDefault="00760CBF">
            <w:pPr>
              <w:spacing w:after="0" w:line="259" w:lineRule="auto"/>
              <w:ind w:left="38" w:firstLine="0"/>
              <w:jc w:val="center"/>
            </w:pPr>
            <w:r>
              <w:rPr>
                <w:b/>
                <w:sz w:val="15"/>
              </w:rPr>
              <w:t>Birimi</w:t>
            </w:r>
          </w:p>
        </w:tc>
        <w:tc>
          <w:tcPr>
            <w:tcW w:w="1889" w:type="dxa"/>
            <w:tcBorders>
              <w:top w:val="single" w:sz="6" w:space="0" w:color="000000"/>
              <w:left w:val="single" w:sz="6" w:space="0" w:color="000000"/>
              <w:bottom w:val="single" w:sz="6" w:space="0" w:color="000000"/>
              <w:right w:val="single" w:sz="6" w:space="0" w:color="000000"/>
            </w:tcBorders>
            <w:vAlign w:val="center"/>
          </w:tcPr>
          <w:p w14:paraId="66C10388" w14:textId="77777777" w:rsidR="00345AA7" w:rsidRDefault="00760CBF">
            <w:pPr>
              <w:spacing w:after="0" w:line="259" w:lineRule="auto"/>
              <w:ind w:left="35" w:firstLine="0"/>
              <w:jc w:val="center"/>
            </w:pPr>
            <w:r>
              <w:rPr>
                <w:b/>
                <w:sz w:val="15"/>
              </w:rPr>
              <w:t>Markası</w:t>
            </w:r>
          </w:p>
        </w:tc>
        <w:tc>
          <w:tcPr>
            <w:tcW w:w="907" w:type="dxa"/>
            <w:tcBorders>
              <w:top w:val="single" w:sz="6" w:space="0" w:color="000000"/>
              <w:left w:val="single" w:sz="6" w:space="0" w:color="000000"/>
              <w:bottom w:val="single" w:sz="6" w:space="0" w:color="000000"/>
              <w:right w:val="single" w:sz="6" w:space="0" w:color="000000"/>
            </w:tcBorders>
          </w:tcPr>
          <w:p w14:paraId="15B170D2" w14:textId="77777777" w:rsidR="00345AA7" w:rsidRDefault="00760CBF">
            <w:pPr>
              <w:spacing w:after="4" w:line="259" w:lineRule="auto"/>
              <w:ind w:left="31" w:firstLine="0"/>
            </w:pPr>
            <w:r>
              <w:rPr>
                <w:b/>
                <w:sz w:val="15"/>
              </w:rPr>
              <w:t xml:space="preserve">Teklif Edilen </w:t>
            </w:r>
          </w:p>
          <w:p w14:paraId="5341D7CB" w14:textId="77777777" w:rsidR="00345AA7" w:rsidRDefault="00760CBF">
            <w:pPr>
              <w:spacing w:after="0" w:line="259" w:lineRule="auto"/>
              <w:ind w:left="89" w:firstLine="0"/>
              <w:jc w:val="left"/>
            </w:pPr>
            <w:r>
              <w:rPr>
                <w:b/>
                <w:sz w:val="15"/>
              </w:rPr>
              <w:t>Birim Fiyat</w:t>
            </w:r>
          </w:p>
        </w:tc>
        <w:tc>
          <w:tcPr>
            <w:tcW w:w="907" w:type="dxa"/>
            <w:tcBorders>
              <w:top w:val="single" w:sz="6" w:space="0" w:color="000000"/>
              <w:left w:val="single" w:sz="6" w:space="0" w:color="000000"/>
              <w:bottom w:val="single" w:sz="6" w:space="0" w:color="000000"/>
              <w:right w:val="single" w:sz="6" w:space="0" w:color="000000"/>
            </w:tcBorders>
            <w:vAlign w:val="center"/>
          </w:tcPr>
          <w:p w14:paraId="200066BB" w14:textId="77777777" w:rsidR="00345AA7" w:rsidRDefault="00760CBF">
            <w:pPr>
              <w:spacing w:after="0" w:line="259" w:lineRule="auto"/>
              <w:ind w:left="38" w:firstLine="0"/>
              <w:jc w:val="center"/>
            </w:pPr>
            <w:r>
              <w:rPr>
                <w:b/>
                <w:sz w:val="15"/>
              </w:rPr>
              <w:t>Tutarı</w:t>
            </w:r>
          </w:p>
        </w:tc>
        <w:tc>
          <w:tcPr>
            <w:tcW w:w="605" w:type="dxa"/>
            <w:tcBorders>
              <w:top w:val="single" w:sz="6" w:space="0" w:color="000000"/>
              <w:left w:val="single" w:sz="6" w:space="0" w:color="000000"/>
              <w:bottom w:val="single" w:sz="6" w:space="0" w:color="000000"/>
              <w:right w:val="single" w:sz="6" w:space="0" w:color="000000"/>
            </w:tcBorders>
          </w:tcPr>
          <w:p w14:paraId="4A71E18F" w14:textId="77777777" w:rsidR="00345AA7" w:rsidRDefault="00760CBF">
            <w:pPr>
              <w:spacing w:after="4" w:line="259" w:lineRule="auto"/>
              <w:ind w:left="122" w:firstLine="0"/>
              <w:jc w:val="left"/>
            </w:pPr>
            <w:r>
              <w:rPr>
                <w:b/>
                <w:sz w:val="15"/>
              </w:rPr>
              <w:t xml:space="preserve">KDV </w:t>
            </w:r>
          </w:p>
          <w:p w14:paraId="0DE70BAF" w14:textId="77777777" w:rsidR="00345AA7" w:rsidRDefault="00760CBF">
            <w:pPr>
              <w:spacing w:after="0" w:line="259" w:lineRule="auto"/>
              <w:ind w:left="115" w:firstLine="0"/>
              <w:jc w:val="left"/>
            </w:pPr>
            <w:r>
              <w:rPr>
                <w:b/>
                <w:sz w:val="15"/>
              </w:rPr>
              <w:t>Oranı</w:t>
            </w:r>
          </w:p>
        </w:tc>
      </w:tr>
      <w:tr w:rsidR="00345AA7" w14:paraId="74786954" w14:textId="77777777">
        <w:trPr>
          <w:trHeight w:val="365"/>
        </w:trPr>
        <w:tc>
          <w:tcPr>
            <w:tcW w:w="384" w:type="dxa"/>
            <w:tcBorders>
              <w:top w:val="single" w:sz="6" w:space="0" w:color="000000"/>
              <w:left w:val="single" w:sz="6" w:space="0" w:color="000000"/>
              <w:bottom w:val="single" w:sz="6" w:space="0" w:color="000000"/>
              <w:right w:val="single" w:sz="6" w:space="0" w:color="000000"/>
            </w:tcBorders>
            <w:vAlign w:val="center"/>
          </w:tcPr>
          <w:p w14:paraId="74C47F6A" w14:textId="77777777" w:rsidR="00345AA7" w:rsidRDefault="00760CBF">
            <w:pPr>
              <w:spacing w:after="0" w:line="259" w:lineRule="auto"/>
              <w:ind w:left="0" w:right="4" w:firstLine="0"/>
              <w:jc w:val="right"/>
            </w:pPr>
            <w:r>
              <w:rPr>
                <w:sz w:val="15"/>
              </w:rPr>
              <w:t>1</w:t>
            </w:r>
          </w:p>
        </w:tc>
        <w:tc>
          <w:tcPr>
            <w:tcW w:w="2875" w:type="dxa"/>
            <w:tcBorders>
              <w:top w:val="single" w:sz="6" w:space="0" w:color="000000"/>
              <w:left w:val="single" w:sz="6" w:space="0" w:color="000000"/>
              <w:bottom w:val="single" w:sz="6" w:space="0" w:color="000000"/>
              <w:right w:val="single" w:sz="6" w:space="0" w:color="000000"/>
            </w:tcBorders>
            <w:vAlign w:val="center"/>
          </w:tcPr>
          <w:p w14:paraId="3158F647" w14:textId="71DE38D1" w:rsidR="00345AA7" w:rsidRDefault="00C443C4">
            <w:pPr>
              <w:spacing w:after="0" w:line="259" w:lineRule="auto"/>
              <w:ind w:left="26" w:firstLine="0"/>
              <w:jc w:val="left"/>
            </w:pPr>
            <w:r>
              <w:t>Saf su sistemi bakım ve onarım</w:t>
            </w:r>
          </w:p>
        </w:tc>
        <w:tc>
          <w:tcPr>
            <w:tcW w:w="768" w:type="dxa"/>
            <w:tcBorders>
              <w:top w:val="single" w:sz="6" w:space="0" w:color="000000"/>
              <w:left w:val="single" w:sz="6" w:space="0" w:color="000000"/>
              <w:bottom w:val="single" w:sz="6" w:space="0" w:color="000000"/>
              <w:right w:val="single" w:sz="6" w:space="0" w:color="000000"/>
            </w:tcBorders>
            <w:vAlign w:val="center"/>
          </w:tcPr>
          <w:p w14:paraId="3CECC381" w14:textId="77777777" w:rsidR="00345AA7" w:rsidRDefault="00760CBF">
            <w:pPr>
              <w:spacing w:after="0" w:line="259" w:lineRule="auto"/>
              <w:ind w:left="25" w:firstLine="0"/>
              <w:jc w:val="center"/>
            </w:pPr>
            <w:r>
              <w:rPr>
                <w:sz w:val="15"/>
              </w:rPr>
              <w:t>1</w:t>
            </w:r>
          </w:p>
        </w:tc>
        <w:tc>
          <w:tcPr>
            <w:tcW w:w="768" w:type="dxa"/>
            <w:tcBorders>
              <w:top w:val="single" w:sz="6" w:space="0" w:color="000000"/>
              <w:left w:val="single" w:sz="6" w:space="0" w:color="000000"/>
              <w:bottom w:val="single" w:sz="6" w:space="0" w:color="000000"/>
              <w:right w:val="single" w:sz="6" w:space="0" w:color="000000"/>
            </w:tcBorders>
            <w:vAlign w:val="center"/>
          </w:tcPr>
          <w:p w14:paraId="6215112A" w14:textId="0B66E575" w:rsidR="00345AA7" w:rsidRDefault="00C443C4">
            <w:pPr>
              <w:spacing w:after="0" w:line="259" w:lineRule="auto"/>
              <w:ind w:left="24" w:firstLine="0"/>
              <w:jc w:val="center"/>
            </w:pPr>
            <w:r>
              <w:rPr>
                <w:sz w:val="15"/>
              </w:rPr>
              <w:t>kalem</w:t>
            </w:r>
          </w:p>
        </w:tc>
        <w:tc>
          <w:tcPr>
            <w:tcW w:w="1889" w:type="dxa"/>
            <w:tcBorders>
              <w:top w:val="single" w:sz="6" w:space="0" w:color="000000"/>
              <w:left w:val="single" w:sz="6" w:space="0" w:color="000000"/>
              <w:bottom w:val="single" w:sz="6" w:space="0" w:color="000000"/>
              <w:right w:val="single" w:sz="6" w:space="0" w:color="000000"/>
            </w:tcBorders>
            <w:vAlign w:val="center"/>
          </w:tcPr>
          <w:p w14:paraId="5D406846" w14:textId="1FEC2E12" w:rsidR="00345AA7" w:rsidRDefault="00345AA7">
            <w:pPr>
              <w:spacing w:after="0" w:line="259" w:lineRule="auto"/>
              <w:ind w:left="33" w:firstLine="0"/>
              <w:jc w:val="center"/>
            </w:pPr>
          </w:p>
        </w:tc>
        <w:tc>
          <w:tcPr>
            <w:tcW w:w="907" w:type="dxa"/>
            <w:tcBorders>
              <w:top w:val="single" w:sz="6" w:space="0" w:color="000000"/>
              <w:left w:val="single" w:sz="6" w:space="0" w:color="000000"/>
              <w:bottom w:val="single" w:sz="6" w:space="0" w:color="000000"/>
              <w:right w:val="single" w:sz="6" w:space="0" w:color="000000"/>
            </w:tcBorders>
          </w:tcPr>
          <w:p w14:paraId="0AED347A" w14:textId="77777777" w:rsidR="00345AA7" w:rsidRDefault="00345AA7">
            <w:pPr>
              <w:spacing w:after="160" w:line="259" w:lineRule="auto"/>
              <w:ind w:left="0" w:firstLine="0"/>
              <w:jc w:val="left"/>
            </w:pPr>
          </w:p>
        </w:tc>
        <w:tc>
          <w:tcPr>
            <w:tcW w:w="907" w:type="dxa"/>
            <w:tcBorders>
              <w:top w:val="single" w:sz="6" w:space="0" w:color="000000"/>
              <w:left w:val="single" w:sz="6" w:space="0" w:color="000000"/>
              <w:bottom w:val="single" w:sz="6" w:space="0" w:color="000000"/>
              <w:right w:val="single" w:sz="6" w:space="0" w:color="000000"/>
            </w:tcBorders>
          </w:tcPr>
          <w:p w14:paraId="4902E724" w14:textId="77777777" w:rsidR="00345AA7" w:rsidRDefault="00345AA7">
            <w:pPr>
              <w:spacing w:after="160" w:line="259" w:lineRule="auto"/>
              <w:ind w:left="0" w:firstLine="0"/>
              <w:jc w:val="left"/>
            </w:pPr>
          </w:p>
        </w:tc>
        <w:tc>
          <w:tcPr>
            <w:tcW w:w="605" w:type="dxa"/>
            <w:tcBorders>
              <w:top w:val="single" w:sz="6" w:space="0" w:color="000000"/>
              <w:left w:val="single" w:sz="6" w:space="0" w:color="000000"/>
              <w:bottom w:val="single" w:sz="6" w:space="0" w:color="000000"/>
              <w:right w:val="single" w:sz="6" w:space="0" w:color="000000"/>
            </w:tcBorders>
          </w:tcPr>
          <w:p w14:paraId="0F6A1A1C" w14:textId="77777777" w:rsidR="00345AA7" w:rsidRDefault="00345AA7">
            <w:pPr>
              <w:spacing w:after="160" w:line="259" w:lineRule="auto"/>
              <w:ind w:left="0" w:firstLine="0"/>
              <w:jc w:val="left"/>
            </w:pPr>
          </w:p>
        </w:tc>
      </w:tr>
      <w:tr w:rsidR="00345AA7" w14:paraId="33B2B0FE" w14:textId="77777777">
        <w:trPr>
          <w:trHeight w:val="365"/>
        </w:trPr>
        <w:tc>
          <w:tcPr>
            <w:tcW w:w="384" w:type="dxa"/>
            <w:tcBorders>
              <w:top w:val="single" w:sz="6" w:space="0" w:color="000000"/>
              <w:left w:val="single" w:sz="6" w:space="0" w:color="000000"/>
              <w:bottom w:val="single" w:sz="6" w:space="0" w:color="000000"/>
              <w:right w:val="single" w:sz="6" w:space="0" w:color="000000"/>
            </w:tcBorders>
            <w:vAlign w:val="center"/>
          </w:tcPr>
          <w:p w14:paraId="4A6DAE75" w14:textId="77777777" w:rsidR="00345AA7" w:rsidRDefault="00760CBF">
            <w:pPr>
              <w:spacing w:after="0" w:line="259" w:lineRule="auto"/>
              <w:ind w:left="0" w:right="4" w:firstLine="0"/>
              <w:jc w:val="right"/>
            </w:pPr>
            <w:r>
              <w:rPr>
                <w:sz w:val="15"/>
              </w:rPr>
              <w:t>2</w:t>
            </w:r>
          </w:p>
        </w:tc>
        <w:tc>
          <w:tcPr>
            <w:tcW w:w="2875" w:type="dxa"/>
            <w:tcBorders>
              <w:top w:val="single" w:sz="6" w:space="0" w:color="000000"/>
              <w:left w:val="single" w:sz="6" w:space="0" w:color="000000"/>
              <w:bottom w:val="single" w:sz="6" w:space="0" w:color="000000"/>
              <w:right w:val="single" w:sz="6" w:space="0" w:color="000000"/>
            </w:tcBorders>
            <w:vAlign w:val="center"/>
          </w:tcPr>
          <w:p w14:paraId="6CCA8A8E" w14:textId="71A837EF" w:rsidR="00345AA7" w:rsidRDefault="00C443C4">
            <w:pPr>
              <w:spacing w:after="0" w:line="259" w:lineRule="auto"/>
              <w:ind w:left="26" w:firstLine="0"/>
              <w:jc w:val="left"/>
            </w:pPr>
            <w:r>
              <w:rPr>
                <w:sz w:val="15"/>
              </w:rPr>
              <w:t>Çatı Fanı Motoru</w:t>
            </w:r>
          </w:p>
        </w:tc>
        <w:tc>
          <w:tcPr>
            <w:tcW w:w="768" w:type="dxa"/>
            <w:tcBorders>
              <w:top w:val="single" w:sz="6" w:space="0" w:color="000000"/>
              <w:left w:val="single" w:sz="6" w:space="0" w:color="000000"/>
              <w:bottom w:val="single" w:sz="6" w:space="0" w:color="000000"/>
              <w:right w:val="single" w:sz="6" w:space="0" w:color="000000"/>
            </w:tcBorders>
            <w:vAlign w:val="center"/>
          </w:tcPr>
          <w:p w14:paraId="31325170" w14:textId="01A9BB32" w:rsidR="00345AA7" w:rsidRDefault="00D178E6">
            <w:pPr>
              <w:spacing w:after="0" w:line="259" w:lineRule="auto"/>
              <w:ind w:left="25" w:firstLine="0"/>
              <w:jc w:val="center"/>
            </w:pPr>
            <w:r>
              <w:t>1</w:t>
            </w:r>
          </w:p>
        </w:tc>
        <w:tc>
          <w:tcPr>
            <w:tcW w:w="768" w:type="dxa"/>
            <w:tcBorders>
              <w:top w:val="single" w:sz="6" w:space="0" w:color="000000"/>
              <w:left w:val="single" w:sz="6" w:space="0" w:color="000000"/>
              <w:bottom w:val="single" w:sz="6" w:space="0" w:color="000000"/>
              <w:right w:val="single" w:sz="6" w:space="0" w:color="000000"/>
            </w:tcBorders>
            <w:vAlign w:val="center"/>
          </w:tcPr>
          <w:p w14:paraId="726B063C" w14:textId="77777777" w:rsidR="00345AA7" w:rsidRDefault="00760CBF">
            <w:pPr>
              <w:spacing w:after="0" w:line="259" w:lineRule="auto"/>
              <w:ind w:left="24" w:firstLine="0"/>
              <w:jc w:val="center"/>
            </w:pPr>
            <w:r>
              <w:rPr>
                <w:sz w:val="15"/>
              </w:rPr>
              <w:t>adet</w:t>
            </w:r>
          </w:p>
        </w:tc>
        <w:tc>
          <w:tcPr>
            <w:tcW w:w="1889" w:type="dxa"/>
            <w:tcBorders>
              <w:top w:val="single" w:sz="6" w:space="0" w:color="000000"/>
              <w:left w:val="single" w:sz="6" w:space="0" w:color="000000"/>
              <w:bottom w:val="single" w:sz="6" w:space="0" w:color="000000"/>
              <w:right w:val="single" w:sz="6" w:space="0" w:color="000000"/>
            </w:tcBorders>
            <w:vAlign w:val="center"/>
          </w:tcPr>
          <w:p w14:paraId="0EDB0FC1" w14:textId="2F927055" w:rsidR="00345AA7" w:rsidRDefault="00345AA7">
            <w:pPr>
              <w:spacing w:after="0" w:line="259" w:lineRule="auto"/>
              <w:ind w:left="40" w:firstLine="0"/>
              <w:jc w:val="center"/>
            </w:pPr>
          </w:p>
        </w:tc>
        <w:tc>
          <w:tcPr>
            <w:tcW w:w="907" w:type="dxa"/>
            <w:tcBorders>
              <w:top w:val="single" w:sz="6" w:space="0" w:color="000000"/>
              <w:left w:val="single" w:sz="6" w:space="0" w:color="000000"/>
              <w:bottom w:val="single" w:sz="6" w:space="0" w:color="000000"/>
              <w:right w:val="single" w:sz="6" w:space="0" w:color="000000"/>
            </w:tcBorders>
          </w:tcPr>
          <w:p w14:paraId="04F81E95" w14:textId="77777777" w:rsidR="00345AA7" w:rsidRDefault="00345AA7">
            <w:pPr>
              <w:spacing w:after="160" w:line="259" w:lineRule="auto"/>
              <w:ind w:left="0" w:firstLine="0"/>
              <w:jc w:val="left"/>
            </w:pPr>
          </w:p>
        </w:tc>
        <w:tc>
          <w:tcPr>
            <w:tcW w:w="907" w:type="dxa"/>
            <w:tcBorders>
              <w:top w:val="single" w:sz="6" w:space="0" w:color="000000"/>
              <w:left w:val="single" w:sz="6" w:space="0" w:color="000000"/>
              <w:bottom w:val="single" w:sz="6" w:space="0" w:color="000000"/>
              <w:right w:val="single" w:sz="6" w:space="0" w:color="000000"/>
            </w:tcBorders>
          </w:tcPr>
          <w:p w14:paraId="3DB9E7D6" w14:textId="77777777" w:rsidR="00345AA7" w:rsidRDefault="00345AA7">
            <w:pPr>
              <w:spacing w:after="160" w:line="259" w:lineRule="auto"/>
              <w:ind w:left="0" w:firstLine="0"/>
              <w:jc w:val="left"/>
            </w:pPr>
          </w:p>
        </w:tc>
        <w:tc>
          <w:tcPr>
            <w:tcW w:w="605" w:type="dxa"/>
            <w:tcBorders>
              <w:top w:val="single" w:sz="6" w:space="0" w:color="000000"/>
              <w:left w:val="single" w:sz="6" w:space="0" w:color="000000"/>
              <w:bottom w:val="single" w:sz="6" w:space="0" w:color="000000"/>
              <w:right w:val="single" w:sz="6" w:space="0" w:color="000000"/>
            </w:tcBorders>
          </w:tcPr>
          <w:p w14:paraId="1FFFCEF1" w14:textId="77777777" w:rsidR="00345AA7" w:rsidRDefault="00345AA7">
            <w:pPr>
              <w:spacing w:after="160" w:line="259" w:lineRule="auto"/>
              <w:ind w:left="0" w:firstLine="0"/>
              <w:jc w:val="left"/>
            </w:pPr>
          </w:p>
        </w:tc>
      </w:tr>
      <w:tr w:rsidR="00345AA7" w14:paraId="092A2A9A" w14:textId="77777777">
        <w:trPr>
          <w:trHeight w:val="245"/>
        </w:trPr>
        <w:tc>
          <w:tcPr>
            <w:tcW w:w="3259" w:type="dxa"/>
            <w:gridSpan w:val="2"/>
            <w:tcBorders>
              <w:top w:val="single" w:sz="6" w:space="0" w:color="000000"/>
              <w:left w:val="single" w:sz="6" w:space="0" w:color="000000"/>
              <w:bottom w:val="single" w:sz="6" w:space="0" w:color="000000"/>
              <w:right w:val="nil"/>
            </w:tcBorders>
          </w:tcPr>
          <w:p w14:paraId="304AAF87" w14:textId="77777777" w:rsidR="00345AA7" w:rsidRDefault="00345AA7">
            <w:pPr>
              <w:spacing w:after="160" w:line="259" w:lineRule="auto"/>
              <w:ind w:left="0" w:firstLine="0"/>
              <w:jc w:val="left"/>
            </w:pPr>
          </w:p>
        </w:tc>
        <w:tc>
          <w:tcPr>
            <w:tcW w:w="3425" w:type="dxa"/>
            <w:gridSpan w:val="3"/>
            <w:tcBorders>
              <w:top w:val="single" w:sz="6" w:space="0" w:color="000000"/>
              <w:left w:val="nil"/>
              <w:bottom w:val="single" w:sz="6" w:space="0" w:color="000000"/>
              <w:right w:val="nil"/>
            </w:tcBorders>
          </w:tcPr>
          <w:p w14:paraId="3C3C8B8F" w14:textId="77777777" w:rsidR="00345AA7" w:rsidRDefault="00345AA7">
            <w:pPr>
              <w:spacing w:after="160" w:line="259" w:lineRule="auto"/>
              <w:ind w:left="0" w:firstLine="0"/>
              <w:jc w:val="left"/>
            </w:pPr>
          </w:p>
        </w:tc>
        <w:tc>
          <w:tcPr>
            <w:tcW w:w="907" w:type="dxa"/>
            <w:tcBorders>
              <w:top w:val="single" w:sz="6" w:space="0" w:color="000000"/>
              <w:left w:val="nil"/>
              <w:bottom w:val="single" w:sz="6" w:space="0" w:color="000000"/>
              <w:right w:val="single" w:sz="6" w:space="0" w:color="000000"/>
            </w:tcBorders>
          </w:tcPr>
          <w:p w14:paraId="79C2CBA8" w14:textId="77777777" w:rsidR="00345AA7" w:rsidRDefault="00760CBF">
            <w:pPr>
              <w:spacing w:after="0" w:line="259" w:lineRule="auto"/>
              <w:ind w:left="0" w:right="37" w:firstLine="0"/>
              <w:jc w:val="right"/>
            </w:pPr>
            <w:r>
              <w:rPr>
                <w:b/>
                <w:sz w:val="15"/>
              </w:rPr>
              <w:t xml:space="preserve">Toplam </w:t>
            </w:r>
          </w:p>
        </w:tc>
        <w:tc>
          <w:tcPr>
            <w:tcW w:w="907" w:type="dxa"/>
            <w:tcBorders>
              <w:top w:val="single" w:sz="6" w:space="0" w:color="000000"/>
              <w:left w:val="single" w:sz="6" w:space="0" w:color="000000"/>
              <w:bottom w:val="single" w:sz="6" w:space="0" w:color="000000"/>
              <w:right w:val="nil"/>
            </w:tcBorders>
          </w:tcPr>
          <w:p w14:paraId="410BDCA6" w14:textId="77777777" w:rsidR="00345AA7" w:rsidRDefault="00345AA7">
            <w:pPr>
              <w:spacing w:after="160" w:line="259" w:lineRule="auto"/>
              <w:ind w:left="0" w:firstLine="0"/>
              <w:jc w:val="left"/>
            </w:pPr>
          </w:p>
        </w:tc>
        <w:tc>
          <w:tcPr>
            <w:tcW w:w="605" w:type="dxa"/>
            <w:tcBorders>
              <w:top w:val="single" w:sz="6" w:space="0" w:color="000000"/>
              <w:left w:val="nil"/>
              <w:bottom w:val="single" w:sz="6" w:space="0" w:color="000000"/>
              <w:right w:val="single" w:sz="6" w:space="0" w:color="000000"/>
            </w:tcBorders>
          </w:tcPr>
          <w:p w14:paraId="7F1CA671" w14:textId="77777777" w:rsidR="00345AA7" w:rsidRDefault="00345AA7">
            <w:pPr>
              <w:spacing w:after="160" w:line="259" w:lineRule="auto"/>
              <w:ind w:left="0" w:firstLine="0"/>
              <w:jc w:val="left"/>
            </w:pPr>
          </w:p>
        </w:tc>
      </w:tr>
      <w:tr w:rsidR="00345AA7" w14:paraId="4960DCD6" w14:textId="77777777">
        <w:trPr>
          <w:trHeight w:val="245"/>
        </w:trPr>
        <w:tc>
          <w:tcPr>
            <w:tcW w:w="3259" w:type="dxa"/>
            <w:gridSpan w:val="2"/>
            <w:tcBorders>
              <w:top w:val="single" w:sz="6" w:space="0" w:color="000000"/>
              <w:left w:val="single" w:sz="6" w:space="0" w:color="000000"/>
              <w:bottom w:val="single" w:sz="6" w:space="0" w:color="000000"/>
              <w:right w:val="nil"/>
            </w:tcBorders>
          </w:tcPr>
          <w:p w14:paraId="31B0F8A3" w14:textId="77777777" w:rsidR="00345AA7" w:rsidRDefault="00345AA7">
            <w:pPr>
              <w:spacing w:after="160" w:line="259" w:lineRule="auto"/>
              <w:ind w:left="0" w:firstLine="0"/>
              <w:jc w:val="left"/>
            </w:pPr>
          </w:p>
        </w:tc>
        <w:tc>
          <w:tcPr>
            <w:tcW w:w="3425" w:type="dxa"/>
            <w:gridSpan w:val="3"/>
            <w:tcBorders>
              <w:top w:val="single" w:sz="6" w:space="0" w:color="000000"/>
              <w:left w:val="nil"/>
              <w:bottom w:val="single" w:sz="6" w:space="0" w:color="000000"/>
              <w:right w:val="nil"/>
            </w:tcBorders>
          </w:tcPr>
          <w:p w14:paraId="6D3F62DF" w14:textId="77777777" w:rsidR="00345AA7" w:rsidRDefault="00345AA7">
            <w:pPr>
              <w:spacing w:after="160" w:line="259" w:lineRule="auto"/>
              <w:ind w:left="0" w:firstLine="0"/>
              <w:jc w:val="left"/>
            </w:pPr>
          </w:p>
        </w:tc>
        <w:tc>
          <w:tcPr>
            <w:tcW w:w="907" w:type="dxa"/>
            <w:tcBorders>
              <w:top w:val="single" w:sz="6" w:space="0" w:color="000000"/>
              <w:left w:val="nil"/>
              <w:bottom w:val="single" w:sz="6" w:space="0" w:color="000000"/>
              <w:right w:val="single" w:sz="6" w:space="0" w:color="000000"/>
            </w:tcBorders>
          </w:tcPr>
          <w:p w14:paraId="33C1072A" w14:textId="77777777" w:rsidR="00345AA7" w:rsidRDefault="00760CBF">
            <w:pPr>
              <w:spacing w:after="0" w:line="259" w:lineRule="auto"/>
              <w:ind w:left="0" w:firstLine="0"/>
              <w:jc w:val="right"/>
            </w:pPr>
            <w:r>
              <w:rPr>
                <w:b/>
                <w:sz w:val="15"/>
              </w:rPr>
              <w:t>KDV</w:t>
            </w:r>
          </w:p>
        </w:tc>
        <w:tc>
          <w:tcPr>
            <w:tcW w:w="907" w:type="dxa"/>
            <w:tcBorders>
              <w:top w:val="single" w:sz="6" w:space="0" w:color="000000"/>
              <w:left w:val="single" w:sz="6" w:space="0" w:color="000000"/>
              <w:bottom w:val="single" w:sz="6" w:space="0" w:color="000000"/>
              <w:right w:val="nil"/>
            </w:tcBorders>
          </w:tcPr>
          <w:p w14:paraId="0F3C9D5E" w14:textId="77777777" w:rsidR="00345AA7" w:rsidRDefault="00345AA7">
            <w:pPr>
              <w:spacing w:after="160" w:line="259" w:lineRule="auto"/>
              <w:ind w:left="0" w:firstLine="0"/>
              <w:jc w:val="left"/>
            </w:pPr>
          </w:p>
        </w:tc>
        <w:tc>
          <w:tcPr>
            <w:tcW w:w="605" w:type="dxa"/>
            <w:tcBorders>
              <w:top w:val="single" w:sz="6" w:space="0" w:color="000000"/>
              <w:left w:val="nil"/>
              <w:bottom w:val="single" w:sz="6" w:space="0" w:color="000000"/>
              <w:right w:val="single" w:sz="6" w:space="0" w:color="000000"/>
            </w:tcBorders>
          </w:tcPr>
          <w:p w14:paraId="236DE116" w14:textId="77777777" w:rsidR="00345AA7" w:rsidRDefault="00345AA7">
            <w:pPr>
              <w:spacing w:after="160" w:line="259" w:lineRule="auto"/>
              <w:ind w:left="0" w:firstLine="0"/>
              <w:jc w:val="left"/>
            </w:pPr>
          </w:p>
        </w:tc>
      </w:tr>
      <w:tr w:rsidR="00345AA7" w14:paraId="2CC332B1" w14:textId="77777777">
        <w:trPr>
          <w:trHeight w:val="245"/>
        </w:trPr>
        <w:tc>
          <w:tcPr>
            <w:tcW w:w="3259" w:type="dxa"/>
            <w:gridSpan w:val="2"/>
            <w:tcBorders>
              <w:top w:val="single" w:sz="6" w:space="0" w:color="000000"/>
              <w:left w:val="single" w:sz="6" w:space="0" w:color="000000"/>
              <w:bottom w:val="single" w:sz="6" w:space="0" w:color="000000"/>
              <w:right w:val="nil"/>
            </w:tcBorders>
          </w:tcPr>
          <w:p w14:paraId="2404E166" w14:textId="77777777" w:rsidR="00345AA7" w:rsidRDefault="00345AA7">
            <w:pPr>
              <w:spacing w:after="160" w:line="259" w:lineRule="auto"/>
              <w:ind w:left="0" w:firstLine="0"/>
              <w:jc w:val="left"/>
            </w:pPr>
          </w:p>
        </w:tc>
        <w:tc>
          <w:tcPr>
            <w:tcW w:w="3425" w:type="dxa"/>
            <w:gridSpan w:val="3"/>
            <w:tcBorders>
              <w:top w:val="single" w:sz="6" w:space="0" w:color="000000"/>
              <w:left w:val="nil"/>
              <w:bottom w:val="single" w:sz="6" w:space="0" w:color="000000"/>
              <w:right w:val="nil"/>
            </w:tcBorders>
          </w:tcPr>
          <w:p w14:paraId="6A47CFDB" w14:textId="77777777" w:rsidR="00345AA7" w:rsidRDefault="00345AA7">
            <w:pPr>
              <w:spacing w:after="160" w:line="259" w:lineRule="auto"/>
              <w:ind w:left="0" w:firstLine="0"/>
              <w:jc w:val="left"/>
            </w:pPr>
          </w:p>
        </w:tc>
        <w:tc>
          <w:tcPr>
            <w:tcW w:w="907" w:type="dxa"/>
            <w:tcBorders>
              <w:top w:val="single" w:sz="6" w:space="0" w:color="000000"/>
              <w:left w:val="nil"/>
              <w:bottom w:val="single" w:sz="6" w:space="0" w:color="000000"/>
              <w:right w:val="single" w:sz="6" w:space="0" w:color="000000"/>
            </w:tcBorders>
          </w:tcPr>
          <w:p w14:paraId="5FFE018A" w14:textId="77777777" w:rsidR="00345AA7" w:rsidRDefault="00760CBF">
            <w:pPr>
              <w:spacing w:after="0" w:line="259" w:lineRule="auto"/>
              <w:ind w:left="-43" w:firstLine="0"/>
            </w:pPr>
            <w:r>
              <w:rPr>
                <w:b/>
                <w:sz w:val="15"/>
              </w:rPr>
              <w:t xml:space="preserve">Genel Toplam </w:t>
            </w:r>
          </w:p>
        </w:tc>
        <w:tc>
          <w:tcPr>
            <w:tcW w:w="907" w:type="dxa"/>
            <w:tcBorders>
              <w:top w:val="single" w:sz="6" w:space="0" w:color="000000"/>
              <w:left w:val="single" w:sz="6" w:space="0" w:color="000000"/>
              <w:bottom w:val="single" w:sz="6" w:space="0" w:color="000000"/>
              <w:right w:val="nil"/>
            </w:tcBorders>
          </w:tcPr>
          <w:p w14:paraId="2E8DE413" w14:textId="77777777" w:rsidR="00345AA7" w:rsidRDefault="00345AA7">
            <w:pPr>
              <w:spacing w:after="160" w:line="259" w:lineRule="auto"/>
              <w:ind w:left="0" w:firstLine="0"/>
              <w:jc w:val="left"/>
            </w:pPr>
          </w:p>
        </w:tc>
        <w:tc>
          <w:tcPr>
            <w:tcW w:w="605" w:type="dxa"/>
            <w:tcBorders>
              <w:top w:val="single" w:sz="6" w:space="0" w:color="000000"/>
              <w:left w:val="nil"/>
              <w:bottom w:val="single" w:sz="6" w:space="0" w:color="000000"/>
              <w:right w:val="single" w:sz="6" w:space="0" w:color="000000"/>
            </w:tcBorders>
          </w:tcPr>
          <w:p w14:paraId="147377AF" w14:textId="77777777" w:rsidR="00345AA7" w:rsidRDefault="00345AA7">
            <w:pPr>
              <w:spacing w:after="160" w:line="259" w:lineRule="auto"/>
              <w:ind w:left="0" w:firstLine="0"/>
              <w:jc w:val="left"/>
            </w:pPr>
          </w:p>
        </w:tc>
      </w:tr>
    </w:tbl>
    <w:p w14:paraId="577C7A07" w14:textId="77777777" w:rsidR="00345AA7" w:rsidRDefault="00760CBF">
      <w:pPr>
        <w:spacing w:after="88" w:line="259" w:lineRule="auto"/>
        <w:ind w:left="0" w:right="264" w:firstLine="0"/>
        <w:jc w:val="right"/>
      </w:pPr>
      <w:r>
        <w:rPr>
          <w:sz w:val="15"/>
        </w:rPr>
        <w:t>Teknik şartnameye uygundur.</w:t>
      </w:r>
    </w:p>
    <w:p w14:paraId="5D62548E" w14:textId="77777777" w:rsidR="00345AA7" w:rsidRDefault="00760CBF">
      <w:pPr>
        <w:spacing w:after="0" w:line="288" w:lineRule="auto"/>
        <w:ind w:left="6964" w:firstLine="0"/>
        <w:jc w:val="center"/>
      </w:pPr>
      <w:r>
        <w:t>Ad SOYAD / Unvan (Kaşe) İmza</w:t>
      </w:r>
    </w:p>
    <w:sectPr w:rsidR="00345AA7">
      <w:pgSz w:w="12240" w:h="15840"/>
      <w:pgMar w:top="1440" w:right="1362" w:bottom="1440" w:left="187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3465"/>
    <w:multiLevelType w:val="hybridMultilevel"/>
    <w:tmpl w:val="1FB482BC"/>
    <w:lvl w:ilvl="0" w:tplc="FF307790">
      <w:start w:val="1"/>
      <w:numFmt w:val="decimal"/>
      <w:lvlText w:val="%1-"/>
      <w:lvlJc w:val="left"/>
      <w:pPr>
        <w:ind w:left="3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749C055E">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5DF4DAD8">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11C4E076">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ACEC575E">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1056342C">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02444552">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CC74FEB6">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3E70BA02">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16cid:durableId="52560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A7"/>
    <w:rsid w:val="0010428C"/>
    <w:rsid w:val="0024646D"/>
    <w:rsid w:val="00345AA7"/>
    <w:rsid w:val="0054111A"/>
    <w:rsid w:val="00760CBF"/>
    <w:rsid w:val="00977FB4"/>
    <w:rsid w:val="00A26C02"/>
    <w:rsid w:val="00C443C4"/>
    <w:rsid w:val="00D12396"/>
    <w:rsid w:val="00D17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774"/>
  <w15:docId w15:val="{E722DA5F-BEA5-422B-AC1B-97D75414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70" w:lineRule="auto"/>
      <w:ind w:left="10" w:hanging="10"/>
      <w:jc w:val="both"/>
    </w:pPr>
    <w:rPr>
      <w:rFonts w:ascii="Times New Roman" w:eastAsia="Times New Roman" w:hAnsi="Times New Roman" w:cs="Times New Roman"/>
      <w:color w:val="000000"/>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361</Words>
  <Characters>2288</Characters>
  <Application>Microsoft Office Word</Application>
  <DocSecurity>0</DocSecurity>
  <Lines>84</Lines>
  <Paragraphs>58</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bf21d7d47ccf60450dc424c31e620d6e15070629b37814ee6f2079350ff0bb32.xlsx</dc:title>
  <dc:subject/>
  <dc:creator>Work2</dc:creator>
  <cp:keywords/>
  <cp:lastModifiedBy>Batuhan EROĞLU</cp:lastModifiedBy>
  <cp:revision>6</cp:revision>
  <dcterms:created xsi:type="dcterms:W3CDTF">2026-04-02T14:12:00Z</dcterms:created>
  <dcterms:modified xsi:type="dcterms:W3CDTF">2026-04-06T13:56:00Z</dcterms:modified>
</cp:coreProperties>
</file>